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8CC" w:rsidRPr="003813E1" w:rsidRDefault="008318CC" w:rsidP="00F260D7">
      <w:pPr>
        <w:rPr>
          <w:b/>
          <w:sz w:val="24"/>
        </w:rPr>
      </w:pPr>
    </w:p>
    <w:p w:rsidR="005640E4" w:rsidRDefault="005640E4" w:rsidP="005640E4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МІСЦЕВЕ САМОВРЯДУВАННЯ</w:t>
      </w:r>
    </w:p>
    <w:p w:rsidR="005640E4" w:rsidRDefault="00D03CC7" w:rsidP="005640E4">
      <w:pPr>
        <w:keepNext/>
        <w:jc w:val="center"/>
        <w:outlineLvl w:val="1"/>
        <w:rPr>
          <w:b/>
          <w:bCs/>
          <w:szCs w:val="28"/>
          <w:lang w:val="ru-RU" w:eastAsia="uk-UA"/>
        </w:rPr>
      </w:pPr>
      <w:r>
        <w:rPr>
          <w:b/>
          <w:bCs/>
          <w:szCs w:val="28"/>
          <w:lang w:eastAsia="uk-UA"/>
        </w:rPr>
        <w:t xml:space="preserve">ПОКРОВСЬКА </w:t>
      </w:r>
      <w:r w:rsidR="005640E4">
        <w:rPr>
          <w:b/>
          <w:bCs/>
          <w:szCs w:val="28"/>
          <w:lang w:eastAsia="uk-UA"/>
        </w:rPr>
        <w:t>МІСЬКА РАДА</w:t>
      </w:r>
    </w:p>
    <w:p w:rsidR="005640E4" w:rsidRDefault="005640E4" w:rsidP="005640E4">
      <w:pPr>
        <w:keepNext/>
        <w:jc w:val="center"/>
        <w:outlineLvl w:val="1"/>
        <w:rPr>
          <w:b/>
          <w:bCs/>
          <w:sz w:val="30"/>
          <w:szCs w:val="30"/>
          <w:lang w:eastAsia="uk-UA"/>
        </w:rPr>
      </w:pPr>
      <w:r>
        <w:rPr>
          <w:b/>
          <w:bCs/>
          <w:szCs w:val="28"/>
          <w:lang w:eastAsia="uk-UA"/>
        </w:rPr>
        <w:t>ДНІПРОПЕТРОВСЬКОЇ ОБЛАСТІ</w:t>
      </w: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F53B71" w:rsidTr="00F53B71">
        <w:tc>
          <w:tcPr>
            <w:tcW w:w="963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F53B71" w:rsidRPr="00F53B71" w:rsidRDefault="00F53B71" w:rsidP="005640E4">
            <w:pPr>
              <w:jc w:val="center"/>
              <w:rPr>
                <w:b/>
                <w:sz w:val="10"/>
                <w:szCs w:val="10"/>
              </w:rPr>
            </w:pPr>
          </w:p>
        </w:tc>
      </w:tr>
    </w:tbl>
    <w:p w:rsidR="00F53B71" w:rsidRPr="00F53B71" w:rsidRDefault="00F53B71" w:rsidP="005640E4">
      <w:pPr>
        <w:keepNext/>
        <w:jc w:val="center"/>
        <w:outlineLvl w:val="1"/>
        <w:rPr>
          <w:b/>
          <w:sz w:val="16"/>
          <w:szCs w:val="16"/>
          <w:lang w:eastAsia="uk-UA"/>
        </w:rPr>
      </w:pPr>
    </w:p>
    <w:p w:rsidR="005640E4" w:rsidRDefault="005640E4" w:rsidP="005640E4">
      <w:pPr>
        <w:keepNext/>
        <w:jc w:val="center"/>
        <w:outlineLvl w:val="1"/>
        <w:rPr>
          <w:b/>
          <w:szCs w:val="28"/>
          <w:lang w:eastAsia="uk-UA"/>
        </w:rPr>
      </w:pPr>
      <w:r>
        <w:rPr>
          <w:b/>
          <w:szCs w:val="28"/>
          <w:lang w:eastAsia="uk-UA"/>
        </w:rPr>
        <w:t>П Р</w:t>
      </w:r>
      <w:r w:rsidR="00F53B71">
        <w:rPr>
          <w:b/>
          <w:szCs w:val="28"/>
          <w:lang w:eastAsia="uk-UA"/>
        </w:rPr>
        <w:t xml:space="preserve"> </w:t>
      </w:r>
      <w:r>
        <w:rPr>
          <w:b/>
          <w:szCs w:val="28"/>
          <w:lang w:eastAsia="uk-UA"/>
        </w:rPr>
        <w:t xml:space="preserve">О Е К Т     Р І Ш Е Н </w:t>
      </w:r>
      <w:proofErr w:type="spellStart"/>
      <w:r>
        <w:rPr>
          <w:b/>
          <w:szCs w:val="28"/>
          <w:lang w:eastAsia="uk-UA"/>
        </w:rPr>
        <w:t>Н</w:t>
      </w:r>
      <w:proofErr w:type="spellEnd"/>
      <w:r>
        <w:rPr>
          <w:b/>
          <w:szCs w:val="28"/>
          <w:lang w:eastAsia="uk-UA"/>
        </w:rPr>
        <w:t xml:space="preserve"> Я</w:t>
      </w:r>
    </w:p>
    <w:p w:rsidR="005640E4" w:rsidRPr="003813E1" w:rsidRDefault="005640E4" w:rsidP="005640E4">
      <w:pPr>
        <w:rPr>
          <w:sz w:val="16"/>
          <w:szCs w:val="16"/>
          <w:lang w:eastAsia="uk-UA"/>
        </w:rPr>
      </w:pPr>
    </w:p>
    <w:p w:rsidR="00A20166" w:rsidRPr="005E129F" w:rsidRDefault="00A20166" w:rsidP="00A20166">
      <w:pPr>
        <w:jc w:val="center"/>
        <w:rPr>
          <w:sz w:val="26"/>
          <w:szCs w:val="26"/>
        </w:rPr>
      </w:pPr>
    </w:p>
    <w:tbl>
      <w:tblPr>
        <w:tblW w:w="55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</w:tblGrid>
      <w:tr w:rsidR="00291E23" w:rsidRPr="00AE4B57" w:rsidTr="00B96696"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1E23" w:rsidRPr="00B42C7B" w:rsidRDefault="00291E23" w:rsidP="00A938FE">
            <w:pPr>
              <w:tabs>
                <w:tab w:val="left" w:pos="0"/>
              </w:tabs>
              <w:jc w:val="both"/>
              <w:rPr>
                <w:szCs w:val="28"/>
              </w:rPr>
            </w:pPr>
            <w:r w:rsidRPr="00B42C7B">
              <w:rPr>
                <w:szCs w:val="28"/>
              </w:rPr>
              <w:t xml:space="preserve">Про </w:t>
            </w:r>
            <w:r w:rsidR="00A938FE">
              <w:rPr>
                <w:szCs w:val="28"/>
              </w:rPr>
              <w:t xml:space="preserve">затвердження дислокації розташування на території міста Покров місць, відведених для розміщення пересувних малих архітектурних форм (ПМАФ) та транспортних засобів для здійснення виїзної, виносної торгівлі, додатку до </w:t>
            </w:r>
            <w:r w:rsidRPr="00B42C7B">
              <w:rPr>
                <w:szCs w:val="28"/>
              </w:rPr>
              <w:t xml:space="preserve"> рішення 8 сесії міської ради 7 скликання від 31.05.2016р. № 15</w:t>
            </w:r>
            <w:r w:rsidR="00A938FE">
              <w:rPr>
                <w:szCs w:val="28"/>
              </w:rPr>
              <w:t>,</w:t>
            </w:r>
            <w:r w:rsidRPr="00B42C7B">
              <w:rPr>
                <w:szCs w:val="28"/>
              </w:rPr>
              <w:t xml:space="preserve"> в новій редакції»</w:t>
            </w:r>
          </w:p>
        </w:tc>
      </w:tr>
    </w:tbl>
    <w:p w:rsidR="00291E23" w:rsidRDefault="00291E23" w:rsidP="00291E23">
      <w:pPr>
        <w:tabs>
          <w:tab w:val="left" w:pos="2360"/>
        </w:tabs>
        <w:jc w:val="center"/>
        <w:rPr>
          <w:sz w:val="16"/>
          <w:szCs w:val="16"/>
        </w:rPr>
      </w:pPr>
    </w:p>
    <w:p w:rsidR="00291E23" w:rsidRPr="00E739A8" w:rsidRDefault="00291E23" w:rsidP="00291E23">
      <w:pPr>
        <w:tabs>
          <w:tab w:val="left" w:pos="2360"/>
        </w:tabs>
        <w:jc w:val="center"/>
        <w:rPr>
          <w:sz w:val="16"/>
          <w:szCs w:val="16"/>
        </w:rPr>
      </w:pPr>
    </w:p>
    <w:p w:rsidR="00291E23" w:rsidRPr="00B42C7B" w:rsidRDefault="00291E23" w:rsidP="00291E23">
      <w:pPr>
        <w:tabs>
          <w:tab w:val="left" w:pos="0"/>
        </w:tabs>
        <w:spacing w:line="216" w:lineRule="auto"/>
        <w:ind w:firstLine="284"/>
        <w:jc w:val="both"/>
        <w:rPr>
          <w:szCs w:val="28"/>
        </w:rPr>
      </w:pPr>
      <w:r w:rsidRPr="00B42C7B">
        <w:rPr>
          <w:szCs w:val="28"/>
        </w:rPr>
        <w:t xml:space="preserve">З метою </w:t>
      </w:r>
      <w:r w:rsidR="00606305">
        <w:rPr>
          <w:szCs w:val="28"/>
        </w:rPr>
        <w:t xml:space="preserve">збільшення місць реалізації сільгосппродукції з транспортних засобів </w:t>
      </w:r>
      <w:r w:rsidRPr="00B42C7B">
        <w:rPr>
          <w:szCs w:val="28"/>
        </w:rPr>
        <w:t>та проведення заходів з протидії несанкціонованій торгівлі, керуючись підпунктом 8 пункту «а» статті 30 Закону України «Про місцеве самоврядування в Україні», міська рада</w:t>
      </w:r>
    </w:p>
    <w:p w:rsidR="00291E23" w:rsidRPr="00BC793D" w:rsidRDefault="00291E23" w:rsidP="00291E23">
      <w:pPr>
        <w:tabs>
          <w:tab w:val="left" w:pos="0"/>
        </w:tabs>
        <w:spacing w:line="216" w:lineRule="auto"/>
        <w:jc w:val="both"/>
        <w:rPr>
          <w:sz w:val="10"/>
          <w:szCs w:val="10"/>
        </w:rPr>
      </w:pPr>
    </w:p>
    <w:p w:rsidR="00291E23" w:rsidRPr="00B42C7B" w:rsidRDefault="00291E23" w:rsidP="00291E23">
      <w:pPr>
        <w:spacing w:line="216" w:lineRule="auto"/>
        <w:jc w:val="center"/>
        <w:rPr>
          <w:szCs w:val="28"/>
        </w:rPr>
      </w:pPr>
      <w:r w:rsidRPr="00B42C7B">
        <w:rPr>
          <w:szCs w:val="28"/>
        </w:rPr>
        <w:t>В И Р І Ш И Л А:</w:t>
      </w:r>
    </w:p>
    <w:p w:rsidR="00291E23" w:rsidRPr="00BC793D" w:rsidRDefault="00291E23" w:rsidP="00291E23">
      <w:pPr>
        <w:spacing w:line="216" w:lineRule="auto"/>
        <w:jc w:val="both"/>
        <w:rPr>
          <w:sz w:val="10"/>
          <w:szCs w:val="10"/>
        </w:rPr>
      </w:pPr>
    </w:p>
    <w:p w:rsidR="00291E23" w:rsidRDefault="00291E23" w:rsidP="00291E23">
      <w:pPr>
        <w:spacing w:line="216" w:lineRule="auto"/>
        <w:ind w:firstLine="284"/>
        <w:contextualSpacing/>
        <w:jc w:val="both"/>
        <w:rPr>
          <w:szCs w:val="28"/>
        </w:rPr>
      </w:pPr>
      <w:r w:rsidRPr="00B42C7B">
        <w:rPr>
          <w:szCs w:val="28"/>
        </w:rPr>
        <w:t xml:space="preserve">1. </w:t>
      </w:r>
      <w:r w:rsidR="00606305">
        <w:rPr>
          <w:szCs w:val="28"/>
        </w:rPr>
        <w:t>Затвердити</w:t>
      </w:r>
      <w:r w:rsidRPr="00B42C7B">
        <w:rPr>
          <w:szCs w:val="28"/>
        </w:rPr>
        <w:t xml:space="preserve"> </w:t>
      </w:r>
      <w:r w:rsidR="00606305" w:rsidRPr="00B42C7B">
        <w:rPr>
          <w:color w:val="000000"/>
          <w:szCs w:val="28"/>
        </w:rPr>
        <w:t>д</w:t>
      </w:r>
      <w:r w:rsidR="00606305" w:rsidRPr="00B42C7B">
        <w:rPr>
          <w:szCs w:val="28"/>
        </w:rPr>
        <w:t>ислокаці</w:t>
      </w:r>
      <w:r w:rsidR="00606305">
        <w:rPr>
          <w:szCs w:val="28"/>
        </w:rPr>
        <w:t>ю</w:t>
      </w:r>
      <w:r w:rsidR="00606305" w:rsidRPr="00B42C7B">
        <w:rPr>
          <w:szCs w:val="28"/>
        </w:rPr>
        <w:t xml:space="preserve"> </w:t>
      </w:r>
      <w:r w:rsidR="00606305" w:rsidRPr="00B42C7B">
        <w:rPr>
          <w:color w:val="000000"/>
          <w:szCs w:val="28"/>
        </w:rPr>
        <w:t xml:space="preserve">розташування на території міста </w:t>
      </w:r>
      <w:r w:rsidR="00606305">
        <w:rPr>
          <w:color w:val="000000"/>
          <w:szCs w:val="28"/>
        </w:rPr>
        <w:t>Покров</w:t>
      </w:r>
      <w:r w:rsidR="00606305" w:rsidRPr="00B42C7B">
        <w:rPr>
          <w:color w:val="000000"/>
          <w:szCs w:val="28"/>
        </w:rPr>
        <w:t xml:space="preserve"> місць, відведених для розміщення пересувних малих архітектурних форм (ПМАФ) </w:t>
      </w:r>
      <w:r w:rsidR="00606305" w:rsidRPr="00B42C7B">
        <w:rPr>
          <w:szCs w:val="28"/>
        </w:rPr>
        <w:t xml:space="preserve">та транспортних засобів </w:t>
      </w:r>
      <w:r w:rsidR="00606305" w:rsidRPr="00B42C7B">
        <w:rPr>
          <w:color w:val="000000"/>
          <w:szCs w:val="28"/>
        </w:rPr>
        <w:t xml:space="preserve">для здійснення </w:t>
      </w:r>
      <w:r w:rsidR="00606305" w:rsidRPr="00B42C7B">
        <w:rPr>
          <w:szCs w:val="28"/>
        </w:rPr>
        <w:t>виїзної, виносної торгівлі</w:t>
      </w:r>
      <w:r w:rsidR="00606305">
        <w:rPr>
          <w:szCs w:val="28"/>
        </w:rPr>
        <w:t>,</w:t>
      </w:r>
      <w:r w:rsidR="00606305" w:rsidRPr="00B42C7B">
        <w:rPr>
          <w:szCs w:val="28"/>
        </w:rPr>
        <w:t xml:space="preserve"> </w:t>
      </w:r>
      <w:r w:rsidRPr="00B42C7B">
        <w:rPr>
          <w:szCs w:val="28"/>
        </w:rPr>
        <w:t>додаток до рішення 8 сесії міської ради 7 скликання від 31.05.2016р. № 1</w:t>
      </w:r>
      <w:r>
        <w:rPr>
          <w:szCs w:val="28"/>
        </w:rPr>
        <w:t>5</w:t>
      </w:r>
      <w:r w:rsidRPr="00B42C7B">
        <w:rPr>
          <w:szCs w:val="28"/>
        </w:rPr>
        <w:t xml:space="preserve"> в новій редакції</w:t>
      </w:r>
      <w:r w:rsidR="00606305">
        <w:rPr>
          <w:szCs w:val="28"/>
        </w:rPr>
        <w:t xml:space="preserve"> (додаток).</w:t>
      </w:r>
    </w:p>
    <w:p w:rsidR="00606305" w:rsidRPr="00BC793D" w:rsidRDefault="00606305" w:rsidP="00291E23">
      <w:pPr>
        <w:spacing w:line="216" w:lineRule="auto"/>
        <w:ind w:firstLine="284"/>
        <w:contextualSpacing/>
        <w:jc w:val="both"/>
        <w:rPr>
          <w:szCs w:val="28"/>
        </w:rPr>
      </w:pPr>
    </w:p>
    <w:p w:rsidR="00291E23" w:rsidRPr="00B42C7B" w:rsidRDefault="00291E23" w:rsidP="00291E23">
      <w:pPr>
        <w:pStyle w:val="a6"/>
        <w:spacing w:line="216" w:lineRule="auto"/>
        <w:ind w:left="0" w:firstLine="284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B42C7B">
        <w:rPr>
          <w:sz w:val="28"/>
          <w:szCs w:val="28"/>
          <w:lang w:val="uk-UA"/>
        </w:rPr>
        <w:t xml:space="preserve">. Контроль за виконанням цього рішення покласти на заступника міського голови </w:t>
      </w:r>
      <w:proofErr w:type="spellStart"/>
      <w:r w:rsidRPr="00B42C7B">
        <w:rPr>
          <w:sz w:val="28"/>
          <w:szCs w:val="28"/>
          <w:lang w:val="uk-UA"/>
        </w:rPr>
        <w:t>Чистякова</w:t>
      </w:r>
      <w:proofErr w:type="spellEnd"/>
      <w:r w:rsidRPr="00B42C7B">
        <w:rPr>
          <w:sz w:val="28"/>
          <w:szCs w:val="28"/>
          <w:lang w:val="uk-UA"/>
        </w:rPr>
        <w:t xml:space="preserve"> О.Г. та на постійну депутатську комісію з питань благоустрою, житлово-комунального господарства, енергозбереження, транспорту, зв’язку, торгівлі та побу</w:t>
      </w:r>
      <w:r>
        <w:rPr>
          <w:sz w:val="28"/>
          <w:szCs w:val="28"/>
          <w:lang w:val="uk-UA"/>
        </w:rPr>
        <w:t xml:space="preserve">тового обслуговування населення           </w:t>
      </w:r>
      <w:r w:rsidRPr="00B42C7B">
        <w:rPr>
          <w:sz w:val="28"/>
          <w:szCs w:val="28"/>
          <w:lang w:val="uk-UA"/>
        </w:rPr>
        <w:t>(Міць Л.О.).</w:t>
      </w:r>
    </w:p>
    <w:p w:rsidR="00291E23" w:rsidRDefault="00291E23" w:rsidP="00291E23">
      <w:pPr>
        <w:spacing w:line="216" w:lineRule="auto"/>
        <w:rPr>
          <w:szCs w:val="28"/>
        </w:rPr>
      </w:pPr>
    </w:p>
    <w:p w:rsidR="00291E23" w:rsidRDefault="00291E23" w:rsidP="00291E23">
      <w:pPr>
        <w:rPr>
          <w:sz w:val="20"/>
          <w:szCs w:val="20"/>
        </w:rPr>
      </w:pPr>
    </w:p>
    <w:p w:rsidR="002B2E20" w:rsidRDefault="002B2E20" w:rsidP="00291E23">
      <w:pPr>
        <w:rPr>
          <w:sz w:val="20"/>
          <w:szCs w:val="20"/>
        </w:rPr>
      </w:pPr>
    </w:p>
    <w:p w:rsidR="002B2E20" w:rsidRDefault="002B2E20" w:rsidP="00291E23">
      <w:pPr>
        <w:rPr>
          <w:sz w:val="20"/>
          <w:szCs w:val="20"/>
        </w:rPr>
      </w:pPr>
    </w:p>
    <w:p w:rsidR="002B2E20" w:rsidRDefault="002B2E20" w:rsidP="00291E23">
      <w:pPr>
        <w:rPr>
          <w:sz w:val="20"/>
          <w:szCs w:val="20"/>
        </w:rPr>
      </w:pPr>
    </w:p>
    <w:p w:rsidR="00291E23" w:rsidRDefault="00291E23" w:rsidP="00291E23">
      <w:pPr>
        <w:tabs>
          <w:tab w:val="left" w:pos="3810"/>
        </w:tabs>
        <w:ind w:right="-1"/>
        <w:rPr>
          <w:b/>
          <w:szCs w:val="28"/>
        </w:rPr>
      </w:pPr>
      <w:proofErr w:type="spellStart"/>
      <w:r>
        <w:rPr>
          <w:sz w:val="20"/>
          <w:szCs w:val="20"/>
        </w:rPr>
        <w:t>Лінська</w:t>
      </w:r>
      <w:proofErr w:type="spellEnd"/>
      <w:r>
        <w:rPr>
          <w:sz w:val="20"/>
          <w:szCs w:val="20"/>
        </w:rPr>
        <w:t>, 4-35-71</w:t>
      </w:r>
    </w:p>
    <w:p w:rsidR="00606305" w:rsidRDefault="00606305" w:rsidP="00291E23">
      <w:pPr>
        <w:tabs>
          <w:tab w:val="left" w:pos="3810"/>
        </w:tabs>
        <w:ind w:right="-1"/>
        <w:rPr>
          <w:b/>
          <w:szCs w:val="28"/>
        </w:rPr>
      </w:pPr>
    </w:p>
    <w:p w:rsidR="00606305" w:rsidRDefault="00606305" w:rsidP="00291E23">
      <w:pPr>
        <w:tabs>
          <w:tab w:val="left" w:pos="3810"/>
        </w:tabs>
        <w:ind w:right="-1"/>
        <w:rPr>
          <w:b/>
          <w:szCs w:val="28"/>
        </w:rPr>
      </w:pPr>
    </w:p>
    <w:p w:rsidR="00606305" w:rsidRDefault="00606305" w:rsidP="00291E23">
      <w:pPr>
        <w:tabs>
          <w:tab w:val="left" w:pos="3810"/>
        </w:tabs>
        <w:ind w:right="-1"/>
        <w:rPr>
          <w:b/>
          <w:szCs w:val="28"/>
        </w:rPr>
      </w:pPr>
    </w:p>
    <w:p w:rsidR="00606305" w:rsidRDefault="00606305" w:rsidP="00291E23">
      <w:pPr>
        <w:tabs>
          <w:tab w:val="left" w:pos="3810"/>
        </w:tabs>
        <w:ind w:right="-1"/>
        <w:rPr>
          <w:b/>
          <w:szCs w:val="28"/>
        </w:rPr>
      </w:pPr>
    </w:p>
    <w:p w:rsidR="002B2E20" w:rsidRDefault="002B2E20" w:rsidP="00291E23">
      <w:pPr>
        <w:tabs>
          <w:tab w:val="left" w:pos="3810"/>
        </w:tabs>
        <w:ind w:right="-1"/>
        <w:rPr>
          <w:b/>
          <w:szCs w:val="28"/>
        </w:rPr>
      </w:pPr>
    </w:p>
    <w:p w:rsidR="002B2E20" w:rsidRDefault="002B2E20" w:rsidP="00291E23">
      <w:pPr>
        <w:tabs>
          <w:tab w:val="left" w:pos="3810"/>
        </w:tabs>
        <w:ind w:right="-1"/>
        <w:rPr>
          <w:b/>
          <w:szCs w:val="28"/>
        </w:rPr>
      </w:pPr>
    </w:p>
    <w:p w:rsidR="002B2E20" w:rsidRDefault="002B2E20" w:rsidP="00291E23">
      <w:pPr>
        <w:tabs>
          <w:tab w:val="left" w:pos="3810"/>
        </w:tabs>
        <w:ind w:right="-1"/>
        <w:rPr>
          <w:b/>
          <w:szCs w:val="28"/>
        </w:rPr>
      </w:pPr>
    </w:p>
    <w:p w:rsidR="002B2E20" w:rsidRDefault="002B2E20" w:rsidP="00291E23">
      <w:pPr>
        <w:tabs>
          <w:tab w:val="left" w:pos="3810"/>
        </w:tabs>
        <w:ind w:right="-1"/>
        <w:rPr>
          <w:b/>
          <w:szCs w:val="28"/>
        </w:rPr>
      </w:pPr>
    </w:p>
    <w:p w:rsidR="002B2E20" w:rsidRDefault="002B2E20" w:rsidP="00291E23">
      <w:pPr>
        <w:tabs>
          <w:tab w:val="left" w:pos="3810"/>
        </w:tabs>
        <w:ind w:right="-1"/>
        <w:rPr>
          <w:b/>
          <w:szCs w:val="28"/>
        </w:rPr>
      </w:pPr>
      <w:bookmarkStart w:id="0" w:name="_GoBack"/>
      <w:bookmarkEnd w:id="0"/>
    </w:p>
    <w:p w:rsidR="00606305" w:rsidRDefault="00606305" w:rsidP="00291E23">
      <w:pPr>
        <w:tabs>
          <w:tab w:val="left" w:pos="3810"/>
        </w:tabs>
        <w:ind w:right="-1"/>
        <w:rPr>
          <w:b/>
          <w:szCs w:val="28"/>
        </w:rPr>
      </w:pPr>
    </w:p>
    <w:p w:rsidR="00606305" w:rsidRDefault="00606305" w:rsidP="00291E23">
      <w:pPr>
        <w:ind w:left="6360" w:firstLine="720"/>
        <w:jc w:val="both"/>
        <w:rPr>
          <w:sz w:val="22"/>
          <w:szCs w:val="22"/>
        </w:rPr>
      </w:pPr>
    </w:p>
    <w:p w:rsidR="00291E23" w:rsidRPr="00D92822" w:rsidRDefault="00291E23" w:rsidP="00291E23">
      <w:pPr>
        <w:ind w:left="6360" w:firstLine="720"/>
        <w:jc w:val="both"/>
        <w:rPr>
          <w:sz w:val="22"/>
          <w:szCs w:val="22"/>
        </w:rPr>
      </w:pPr>
      <w:r w:rsidRPr="00D92822">
        <w:rPr>
          <w:sz w:val="22"/>
          <w:szCs w:val="22"/>
        </w:rPr>
        <w:lastRenderedPageBreak/>
        <w:t xml:space="preserve">Додаток </w:t>
      </w:r>
    </w:p>
    <w:p w:rsidR="00291E23" w:rsidRPr="00D92822" w:rsidRDefault="00291E23" w:rsidP="00291E23">
      <w:pPr>
        <w:ind w:left="5670" w:firstLine="702"/>
        <w:rPr>
          <w:sz w:val="22"/>
          <w:szCs w:val="22"/>
        </w:rPr>
      </w:pPr>
      <w:r w:rsidRPr="00D92822">
        <w:rPr>
          <w:sz w:val="22"/>
          <w:szCs w:val="22"/>
        </w:rPr>
        <w:t xml:space="preserve">до рішення </w:t>
      </w:r>
      <w:r w:rsidR="00606305">
        <w:rPr>
          <w:sz w:val="22"/>
          <w:szCs w:val="22"/>
        </w:rPr>
        <w:t>___</w:t>
      </w:r>
      <w:r w:rsidRPr="00D92822">
        <w:rPr>
          <w:sz w:val="22"/>
          <w:szCs w:val="22"/>
        </w:rPr>
        <w:t xml:space="preserve"> сесії 7 скликання </w:t>
      </w:r>
    </w:p>
    <w:p w:rsidR="00291E23" w:rsidRDefault="00291E23" w:rsidP="00291E23">
      <w:pPr>
        <w:rPr>
          <w:sz w:val="22"/>
          <w:szCs w:val="22"/>
        </w:rPr>
      </w:pPr>
      <w:r w:rsidRPr="00D92822">
        <w:rPr>
          <w:sz w:val="22"/>
          <w:szCs w:val="22"/>
        </w:rPr>
        <w:t xml:space="preserve">                                                                                   </w:t>
      </w:r>
      <w:r w:rsidRPr="00D92822">
        <w:rPr>
          <w:sz w:val="22"/>
          <w:szCs w:val="22"/>
        </w:rPr>
        <w:tab/>
      </w:r>
      <w:r w:rsidRPr="00D92822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92822">
        <w:rPr>
          <w:sz w:val="22"/>
          <w:szCs w:val="22"/>
        </w:rPr>
        <w:t>від «</w:t>
      </w:r>
      <w:r w:rsidR="00606305">
        <w:rPr>
          <w:sz w:val="22"/>
          <w:szCs w:val="22"/>
        </w:rPr>
        <w:t>__</w:t>
      </w:r>
      <w:r w:rsidRPr="00D92822">
        <w:rPr>
          <w:sz w:val="22"/>
          <w:szCs w:val="22"/>
        </w:rPr>
        <w:t xml:space="preserve">» </w:t>
      </w:r>
      <w:r w:rsidR="00606305">
        <w:rPr>
          <w:sz w:val="22"/>
          <w:szCs w:val="22"/>
        </w:rPr>
        <w:t>________</w:t>
      </w:r>
      <w:r w:rsidRPr="00D92822">
        <w:rPr>
          <w:sz w:val="22"/>
          <w:szCs w:val="22"/>
        </w:rPr>
        <w:t xml:space="preserve"> 201</w:t>
      </w:r>
      <w:r w:rsidR="00606305">
        <w:rPr>
          <w:sz w:val="22"/>
          <w:szCs w:val="22"/>
        </w:rPr>
        <w:t>7</w:t>
      </w:r>
      <w:r w:rsidRPr="00D92822">
        <w:rPr>
          <w:sz w:val="22"/>
          <w:szCs w:val="22"/>
        </w:rPr>
        <w:t xml:space="preserve"> року</w:t>
      </w:r>
      <w:r>
        <w:rPr>
          <w:sz w:val="22"/>
          <w:szCs w:val="22"/>
        </w:rPr>
        <w:t xml:space="preserve"> № </w:t>
      </w:r>
      <w:r w:rsidR="00606305">
        <w:rPr>
          <w:sz w:val="22"/>
          <w:szCs w:val="22"/>
        </w:rPr>
        <w:t>__</w:t>
      </w:r>
    </w:p>
    <w:p w:rsidR="00291E23" w:rsidRPr="00D92822" w:rsidRDefault="00291E23" w:rsidP="00291E23">
      <w:pPr>
        <w:rPr>
          <w:sz w:val="22"/>
          <w:szCs w:val="22"/>
        </w:rPr>
      </w:pPr>
    </w:p>
    <w:p w:rsidR="00291E23" w:rsidRDefault="00291E23" w:rsidP="00291E23">
      <w:pPr>
        <w:ind w:left="2832" w:firstLine="708"/>
        <w:jc w:val="center"/>
        <w:rPr>
          <w:sz w:val="16"/>
          <w:szCs w:val="16"/>
        </w:rPr>
      </w:pPr>
    </w:p>
    <w:p w:rsidR="00291E23" w:rsidRPr="00935F7C" w:rsidRDefault="00291E23" w:rsidP="00291E23">
      <w:pPr>
        <w:jc w:val="center"/>
        <w:rPr>
          <w:szCs w:val="28"/>
        </w:rPr>
      </w:pPr>
      <w:r w:rsidRPr="00935F7C">
        <w:rPr>
          <w:szCs w:val="28"/>
        </w:rPr>
        <w:t>ДИСЛОКАЦІЯ</w:t>
      </w:r>
    </w:p>
    <w:p w:rsidR="00291E23" w:rsidRPr="00935F7C" w:rsidRDefault="00291E23" w:rsidP="00291E23">
      <w:pPr>
        <w:jc w:val="center"/>
        <w:rPr>
          <w:szCs w:val="28"/>
        </w:rPr>
      </w:pPr>
      <w:r w:rsidRPr="00935F7C">
        <w:rPr>
          <w:color w:val="000000"/>
          <w:szCs w:val="28"/>
        </w:rPr>
        <w:t xml:space="preserve">розташування на території міста </w:t>
      </w:r>
      <w:r>
        <w:rPr>
          <w:color w:val="000000"/>
          <w:szCs w:val="28"/>
        </w:rPr>
        <w:t>Покров</w:t>
      </w:r>
      <w:r w:rsidRPr="00935F7C">
        <w:rPr>
          <w:color w:val="000000"/>
          <w:szCs w:val="28"/>
        </w:rPr>
        <w:t xml:space="preserve"> місць, відведених для розміщення пересувних малих архітектурних форм (ПМАФ) </w:t>
      </w:r>
      <w:r w:rsidRPr="00935F7C">
        <w:rPr>
          <w:szCs w:val="28"/>
        </w:rPr>
        <w:t xml:space="preserve">та транспортних засобів </w:t>
      </w:r>
      <w:r w:rsidRPr="00935F7C">
        <w:rPr>
          <w:color w:val="000000"/>
          <w:szCs w:val="28"/>
        </w:rPr>
        <w:t xml:space="preserve">для здійснення </w:t>
      </w:r>
      <w:r w:rsidRPr="00935F7C">
        <w:rPr>
          <w:szCs w:val="28"/>
        </w:rPr>
        <w:t>виїзної, виносної торгівлі</w:t>
      </w:r>
    </w:p>
    <w:p w:rsidR="00291E23" w:rsidRPr="003C0F95" w:rsidRDefault="00291E23" w:rsidP="00291E23">
      <w:pPr>
        <w:ind w:left="360"/>
        <w:rPr>
          <w:sz w:val="16"/>
          <w:szCs w:val="16"/>
        </w:rPr>
      </w:pPr>
    </w:p>
    <w:p w:rsidR="00291E23" w:rsidRPr="00F50FCF" w:rsidRDefault="00291E23" w:rsidP="00291E23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1. </w:t>
      </w:r>
      <w:r w:rsidRPr="00F50FCF">
        <w:rPr>
          <w:szCs w:val="28"/>
        </w:rPr>
        <w:t>Місця, відведені для здійснення торгівлі продукцією рослинного походження</w:t>
      </w:r>
      <w:r w:rsidRPr="00F50FCF">
        <w:rPr>
          <w:color w:val="000000"/>
          <w:szCs w:val="28"/>
        </w:rPr>
        <w:t xml:space="preserve"> суб’єктами господарювання (юридичні особи, підприємці) з використанням пересувних малих архітектурних форм (площа одного місця д</w:t>
      </w:r>
      <w:r>
        <w:rPr>
          <w:color w:val="000000"/>
          <w:szCs w:val="28"/>
        </w:rPr>
        <w:t xml:space="preserve">ля розміщення ПМАФ не більше </w:t>
      </w:r>
      <w:smartTag w:uri="urn:schemas-microsoft-com:office:smarttags" w:element="metricconverter">
        <w:smartTagPr>
          <w:attr w:name="ProductID" w:val="6 кв. м"/>
        </w:smartTagPr>
        <w:r>
          <w:rPr>
            <w:color w:val="000000"/>
            <w:szCs w:val="28"/>
          </w:rPr>
          <w:t xml:space="preserve">6 </w:t>
        </w:r>
        <w:r w:rsidRPr="00F50FCF">
          <w:rPr>
            <w:color w:val="000000"/>
            <w:szCs w:val="28"/>
          </w:rPr>
          <w:t>кв</w:t>
        </w:r>
        <w:r>
          <w:rPr>
            <w:color w:val="000000"/>
            <w:szCs w:val="28"/>
          </w:rPr>
          <w:t>. м</w:t>
        </w:r>
      </w:smartTag>
      <w:r w:rsidRPr="00F50FCF">
        <w:rPr>
          <w:color w:val="000000"/>
          <w:szCs w:val="28"/>
        </w:rPr>
        <w:t>).</w:t>
      </w:r>
    </w:p>
    <w:p w:rsidR="00291E23" w:rsidRPr="003C0F95" w:rsidRDefault="00291E23" w:rsidP="00291E23">
      <w:pPr>
        <w:jc w:val="both"/>
        <w:rPr>
          <w:color w:val="000000"/>
          <w:sz w:val="16"/>
          <w:szCs w:val="16"/>
        </w:rPr>
      </w:pPr>
      <w:r w:rsidRPr="003C0F95">
        <w:rPr>
          <w:color w:val="000000"/>
          <w:sz w:val="16"/>
          <w:szCs w:val="16"/>
        </w:rPr>
        <w:t xml:space="preserve">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25"/>
        <w:gridCol w:w="3969"/>
        <w:gridCol w:w="2551"/>
      </w:tblGrid>
      <w:tr w:rsidR="00291E23" w:rsidRPr="00935F7C" w:rsidTr="003153D7">
        <w:tc>
          <w:tcPr>
            <w:tcW w:w="594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Адреса відведеного місця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Опис розташування відведеного місця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Площа  відведеного місця та допустима кількість місць для розміщення ПМАФ</w:t>
            </w:r>
          </w:p>
        </w:tc>
      </w:tr>
      <w:tr w:rsidR="00291E23" w:rsidRPr="00703DA0" w:rsidTr="003153D7">
        <w:tc>
          <w:tcPr>
            <w:tcW w:w="594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291E23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</w:t>
            </w:r>
            <w:r>
              <w:rPr>
                <w:color w:val="000000"/>
                <w:szCs w:val="28"/>
              </w:rPr>
              <w:t xml:space="preserve">Г. </w:t>
            </w:r>
            <w:r w:rsidRPr="00935F7C">
              <w:rPr>
                <w:color w:val="000000"/>
                <w:szCs w:val="28"/>
              </w:rPr>
              <w:t>Середи, 15</w:t>
            </w:r>
          </w:p>
          <w:p w:rsidR="00291E23" w:rsidRPr="00935F7C" w:rsidRDefault="00291E23" w:rsidP="00B96696">
            <w:pPr>
              <w:rPr>
                <w:color w:val="000000"/>
                <w:szCs w:val="28"/>
              </w:rPr>
            </w:pP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З півдн</w:t>
            </w:r>
            <w:r>
              <w:rPr>
                <w:color w:val="000000"/>
                <w:szCs w:val="28"/>
              </w:rPr>
              <w:t>я від магазину № </w:t>
            </w:r>
            <w:r w:rsidRPr="00935F7C">
              <w:rPr>
                <w:color w:val="000000"/>
                <w:szCs w:val="28"/>
              </w:rPr>
              <w:t>31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2 кв. м"/>
              </w:smartTagPr>
              <w:r>
                <w:rPr>
                  <w:color w:val="000000"/>
                  <w:szCs w:val="28"/>
                </w:rPr>
                <w:t xml:space="preserve">12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- 2 місця</w:t>
            </w:r>
          </w:p>
        </w:tc>
      </w:tr>
      <w:tr w:rsidR="00291E23" w:rsidRPr="002B6573" w:rsidTr="003153D7">
        <w:tc>
          <w:tcPr>
            <w:tcW w:w="594" w:type="dxa"/>
            <w:shd w:val="clear" w:color="auto" w:fill="auto"/>
          </w:tcPr>
          <w:p w:rsidR="00291E23" w:rsidRPr="00935F7C" w:rsidRDefault="003153D7" w:rsidP="003153D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7813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Соборна</w:t>
            </w:r>
            <w:r w:rsidRPr="00935F7C">
              <w:rPr>
                <w:color w:val="000000"/>
                <w:szCs w:val="28"/>
              </w:rPr>
              <w:t>, 1а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В районі </w:t>
            </w:r>
            <w:r>
              <w:rPr>
                <w:color w:val="000000"/>
                <w:szCs w:val="28"/>
              </w:rPr>
              <w:t>р</w:t>
            </w:r>
            <w:r w:rsidRPr="00935F7C">
              <w:rPr>
                <w:color w:val="000000"/>
                <w:szCs w:val="28"/>
              </w:rPr>
              <w:t>инку 35 м/р із західної сторони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20 кв. м"/>
              </w:smartTagPr>
              <w:r>
                <w:rPr>
                  <w:color w:val="000000"/>
                  <w:szCs w:val="28"/>
                </w:rPr>
                <w:t xml:space="preserve">120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20 місць</w:t>
            </w:r>
          </w:p>
        </w:tc>
      </w:tr>
      <w:tr w:rsidR="00291E23" w:rsidRPr="0066289B" w:rsidTr="003153D7">
        <w:tc>
          <w:tcPr>
            <w:tcW w:w="594" w:type="dxa"/>
            <w:shd w:val="clear" w:color="auto" w:fill="auto"/>
          </w:tcPr>
          <w:p w:rsidR="00291E23" w:rsidRPr="00935F7C" w:rsidRDefault="003153D7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Партизанська, 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781310">
            <w:pPr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В районі заїзду до ринку</w:t>
            </w:r>
            <w:r w:rsidR="00781310">
              <w:rPr>
                <w:color w:val="000000"/>
                <w:szCs w:val="28"/>
              </w:rPr>
              <w:t xml:space="preserve"> «Центральний»</w:t>
            </w:r>
            <w:r w:rsidRPr="00935F7C">
              <w:rPr>
                <w:color w:val="000000"/>
                <w:szCs w:val="28"/>
              </w:rPr>
              <w:t>, південна сторона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20 кв. м"/>
              </w:smartTagPr>
              <w:r>
                <w:rPr>
                  <w:color w:val="000000"/>
                  <w:szCs w:val="28"/>
                </w:rPr>
                <w:t xml:space="preserve">120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- 20 місць</w:t>
            </w:r>
          </w:p>
        </w:tc>
      </w:tr>
      <w:tr w:rsidR="00291E23" w:rsidRPr="002B6573" w:rsidTr="003153D7">
        <w:tc>
          <w:tcPr>
            <w:tcW w:w="594" w:type="dxa"/>
            <w:shd w:val="clear" w:color="auto" w:fill="auto"/>
          </w:tcPr>
          <w:p w:rsidR="00291E23" w:rsidRPr="002B6573" w:rsidRDefault="003153D7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35F7C">
              <w:rPr>
                <w:szCs w:val="28"/>
              </w:rPr>
              <w:t xml:space="preserve">ул. </w:t>
            </w:r>
            <w:r>
              <w:rPr>
                <w:szCs w:val="28"/>
              </w:rPr>
              <w:t>Л. Чайкіної, 33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Західна сторона будинку № 33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color w:val="000000"/>
                  <w:szCs w:val="28"/>
                </w:rPr>
                <w:t xml:space="preserve">6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</w:t>
            </w:r>
            <w:r>
              <w:rPr>
                <w:color w:val="000000"/>
                <w:szCs w:val="28"/>
              </w:rPr>
              <w:t>1</w:t>
            </w:r>
            <w:r w:rsidRPr="00935F7C">
              <w:rPr>
                <w:color w:val="000000"/>
                <w:szCs w:val="28"/>
              </w:rPr>
              <w:t xml:space="preserve"> місц</w:t>
            </w:r>
            <w:r>
              <w:rPr>
                <w:color w:val="000000"/>
                <w:szCs w:val="28"/>
              </w:rPr>
              <w:t>е</w:t>
            </w:r>
          </w:p>
        </w:tc>
      </w:tr>
      <w:tr w:rsidR="00781310" w:rsidRPr="002B6573" w:rsidTr="003153D7">
        <w:tc>
          <w:tcPr>
            <w:tcW w:w="594" w:type="dxa"/>
            <w:shd w:val="clear" w:color="auto" w:fill="auto"/>
          </w:tcPr>
          <w:p w:rsidR="00781310" w:rsidRDefault="003153D7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2525" w:type="dxa"/>
            <w:shd w:val="clear" w:color="auto" w:fill="auto"/>
          </w:tcPr>
          <w:p w:rsidR="00781310" w:rsidRDefault="00781310" w:rsidP="00B559DD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</w:t>
            </w:r>
            <w:r>
              <w:rPr>
                <w:color w:val="000000"/>
                <w:szCs w:val="28"/>
              </w:rPr>
              <w:t>Чехова</w:t>
            </w:r>
          </w:p>
        </w:tc>
        <w:tc>
          <w:tcPr>
            <w:tcW w:w="3969" w:type="dxa"/>
            <w:shd w:val="clear" w:color="auto" w:fill="auto"/>
          </w:tcPr>
          <w:p w:rsidR="00781310" w:rsidRPr="00935F7C" w:rsidRDefault="00781310" w:rsidP="00781310">
            <w:pPr>
              <w:rPr>
                <w:color w:val="000000"/>
                <w:szCs w:val="28"/>
              </w:rPr>
            </w:pPr>
            <w:r w:rsidRPr="00B42C7B">
              <w:rPr>
                <w:color w:val="000000"/>
                <w:szCs w:val="28"/>
              </w:rPr>
              <w:t xml:space="preserve">вул. </w:t>
            </w:r>
            <w:r>
              <w:rPr>
                <w:color w:val="000000"/>
                <w:szCs w:val="28"/>
              </w:rPr>
              <w:t>Чехова (перед парканом ринку «Центральний»)</w:t>
            </w:r>
          </w:p>
        </w:tc>
        <w:tc>
          <w:tcPr>
            <w:tcW w:w="2551" w:type="dxa"/>
            <w:shd w:val="clear" w:color="auto" w:fill="auto"/>
          </w:tcPr>
          <w:p w:rsidR="00781310" w:rsidRDefault="00781310" w:rsidP="00781310">
            <w:pPr>
              <w:tabs>
                <w:tab w:val="left" w:pos="975"/>
              </w:tabs>
              <w:jc w:val="center"/>
              <w:rPr>
                <w:color w:val="000000"/>
                <w:szCs w:val="28"/>
              </w:rPr>
            </w:pPr>
            <w:r w:rsidRPr="00781310">
              <w:rPr>
                <w:szCs w:val="28"/>
              </w:rPr>
              <w:t>6 кв. м – 1 місце</w:t>
            </w:r>
          </w:p>
        </w:tc>
      </w:tr>
      <w:tr w:rsidR="003153D7" w:rsidRPr="002B6573" w:rsidTr="003153D7">
        <w:tc>
          <w:tcPr>
            <w:tcW w:w="594" w:type="dxa"/>
            <w:shd w:val="clear" w:color="auto" w:fill="auto"/>
          </w:tcPr>
          <w:p w:rsidR="003153D7" w:rsidRDefault="003153D7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525" w:type="dxa"/>
            <w:shd w:val="clear" w:color="auto" w:fill="auto"/>
          </w:tcPr>
          <w:p w:rsidR="003153D7" w:rsidRPr="00935F7C" w:rsidRDefault="003153D7" w:rsidP="003153D7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35F7C">
              <w:rPr>
                <w:szCs w:val="28"/>
              </w:rPr>
              <w:t xml:space="preserve">ул. </w:t>
            </w:r>
            <w:r>
              <w:rPr>
                <w:szCs w:val="28"/>
              </w:rPr>
              <w:t>Л. Чайкіної, 4</w:t>
            </w:r>
          </w:p>
        </w:tc>
        <w:tc>
          <w:tcPr>
            <w:tcW w:w="3969" w:type="dxa"/>
            <w:shd w:val="clear" w:color="auto" w:fill="auto"/>
          </w:tcPr>
          <w:p w:rsidR="003153D7" w:rsidRPr="00B42C7B" w:rsidRDefault="003153D7" w:rsidP="003153D7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 майданчику біля кафе «Чарівниця»</w:t>
            </w:r>
          </w:p>
        </w:tc>
        <w:tc>
          <w:tcPr>
            <w:tcW w:w="2551" w:type="dxa"/>
            <w:shd w:val="clear" w:color="auto" w:fill="auto"/>
          </w:tcPr>
          <w:p w:rsidR="003153D7" w:rsidRDefault="003153D7" w:rsidP="0042088D">
            <w:pPr>
              <w:tabs>
                <w:tab w:val="left" w:pos="975"/>
              </w:tabs>
              <w:jc w:val="center"/>
              <w:rPr>
                <w:color w:val="000000"/>
                <w:szCs w:val="28"/>
              </w:rPr>
            </w:pPr>
            <w:r w:rsidRPr="00781310">
              <w:rPr>
                <w:szCs w:val="28"/>
              </w:rPr>
              <w:t>6 кв. м – 1 місце</w:t>
            </w:r>
          </w:p>
        </w:tc>
      </w:tr>
    </w:tbl>
    <w:p w:rsidR="00291E23" w:rsidRDefault="00291E23" w:rsidP="00291E23">
      <w:pPr>
        <w:ind w:firstLine="851"/>
        <w:contextualSpacing/>
        <w:jc w:val="both"/>
        <w:rPr>
          <w:sz w:val="16"/>
          <w:szCs w:val="16"/>
        </w:rPr>
      </w:pPr>
    </w:p>
    <w:p w:rsidR="00291E23" w:rsidRPr="00935F7C" w:rsidRDefault="00291E23" w:rsidP="00291E23">
      <w:pPr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2. </w:t>
      </w:r>
      <w:r w:rsidRPr="00935F7C">
        <w:rPr>
          <w:szCs w:val="28"/>
        </w:rPr>
        <w:t xml:space="preserve">Місця, відведені для торгівлі </w:t>
      </w:r>
      <w:r w:rsidRPr="00935F7C">
        <w:rPr>
          <w:color w:val="000000"/>
          <w:szCs w:val="28"/>
        </w:rPr>
        <w:t xml:space="preserve">фізичними особами </w:t>
      </w:r>
      <w:r w:rsidRPr="00F50FCF">
        <w:rPr>
          <w:color w:val="000000"/>
          <w:szCs w:val="28"/>
        </w:rPr>
        <w:t>(</w:t>
      </w:r>
      <w:r w:rsidRPr="00935F7C">
        <w:rPr>
          <w:color w:val="000000"/>
          <w:szCs w:val="28"/>
        </w:rPr>
        <w:t>особи пенсійного віку, інваліди</w:t>
      </w:r>
      <w:r w:rsidRPr="00F50FCF">
        <w:rPr>
          <w:color w:val="000000"/>
          <w:szCs w:val="28"/>
        </w:rPr>
        <w:t>)</w:t>
      </w:r>
      <w:r w:rsidRPr="00935F7C">
        <w:rPr>
          <w:szCs w:val="28"/>
        </w:rPr>
        <w:t xml:space="preserve"> продукцією рослинного походження з </w:t>
      </w:r>
      <w:r w:rsidRPr="00935F7C">
        <w:rPr>
          <w:color w:val="000000"/>
          <w:szCs w:val="28"/>
        </w:rPr>
        <w:t>пересувних малих архітектурних форм (пл</w:t>
      </w:r>
      <w:r>
        <w:rPr>
          <w:color w:val="000000"/>
          <w:szCs w:val="28"/>
        </w:rPr>
        <w:t xml:space="preserve">оща одного місця для ПМАФ до </w:t>
      </w:r>
      <w:smartTag w:uri="urn:schemas-microsoft-com:office:smarttags" w:element="metricconverter">
        <w:smartTagPr>
          <w:attr w:name="ProductID" w:val="2 кв. м"/>
        </w:smartTagPr>
        <w:r>
          <w:rPr>
            <w:color w:val="000000"/>
            <w:szCs w:val="28"/>
          </w:rPr>
          <w:t xml:space="preserve">2 </w:t>
        </w:r>
        <w:r w:rsidRPr="00935F7C">
          <w:rPr>
            <w:color w:val="000000"/>
            <w:szCs w:val="28"/>
          </w:rPr>
          <w:t>кв</w:t>
        </w:r>
        <w:r>
          <w:rPr>
            <w:color w:val="000000"/>
            <w:szCs w:val="28"/>
          </w:rPr>
          <w:t>. м</w:t>
        </w:r>
      </w:smartTag>
      <w:r w:rsidRPr="00935F7C">
        <w:rPr>
          <w:color w:val="000000"/>
          <w:szCs w:val="28"/>
        </w:rPr>
        <w:t>).</w:t>
      </w:r>
    </w:p>
    <w:p w:rsidR="00291E23" w:rsidRPr="003C0F95" w:rsidRDefault="00291E23" w:rsidP="00291E23">
      <w:pPr>
        <w:ind w:left="360"/>
        <w:jc w:val="both"/>
        <w:rPr>
          <w:i/>
          <w:sz w:val="16"/>
          <w:szCs w:val="16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2668"/>
        <w:gridCol w:w="3803"/>
        <w:gridCol w:w="2575"/>
      </w:tblGrid>
      <w:tr w:rsidR="00291E23" w:rsidRPr="00935F7C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Адреса відведеного місця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Опис розташування відведеного місця</w:t>
            </w:r>
          </w:p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(пішохідна зона)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Площа  відведеного місця та допустима кількість продавців</w:t>
            </w:r>
          </w:p>
        </w:tc>
      </w:tr>
      <w:tr w:rsidR="00291E23" w:rsidRPr="00703DA0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rPr>
                <w:szCs w:val="28"/>
              </w:rPr>
            </w:pPr>
            <w:r w:rsidRPr="00935F7C">
              <w:rPr>
                <w:szCs w:val="28"/>
              </w:rPr>
              <w:t>1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Г.</w:t>
            </w:r>
            <w:r w:rsidRPr="00935F7C">
              <w:rPr>
                <w:color w:val="000000"/>
                <w:szCs w:val="28"/>
              </w:rPr>
              <w:t xml:space="preserve"> Середи, 15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Біля маг</w:t>
            </w:r>
            <w:r>
              <w:rPr>
                <w:color w:val="000000"/>
                <w:szCs w:val="28"/>
              </w:rPr>
              <w:t>азину №</w:t>
            </w:r>
            <w:r w:rsidRPr="00935F7C">
              <w:rPr>
                <w:color w:val="000000"/>
                <w:szCs w:val="28"/>
              </w:rPr>
              <w:t xml:space="preserve"> 31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20 кв. м"/>
              </w:smartTagPr>
              <w:r>
                <w:rPr>
                  <w:color w:val="000000"/>
                  <w:szCs w:val="28"/>
                </w:rPr>
                <w:t xml:space="preserve">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10 осіб</w:t>
            </w:r>
          </w:p>
        </w:tc>
      </w:tr>
      <w:tr w:rsidR="00291E23" w:rsidRPr="00703DA0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rPr>
                <w:szCs w:val="28"/>
              </w:rPr>
            </w:pPr>
            <w:r w:rsidRPr="00935F7C">
              <w:rPr>
                <w:szCs w:val="28"/>
              </w:rPr>
              <w:t>2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 w:rsidR="00781310">
              <w:rPr>
                <w:color w:val="000000"/>
                <w:szCs w:val="28"/>
              </w:rPr>
              <w:t xml:space="preserve"> Центральна</w:t>
            </w:r>
            <w:r w:rsidRPr="00935F7C">
              <w:rPr>
                <w:color w:val="000000"/>
                <w:szCs w:val="28"/>
              </w:rPr>
              <w:t xml:space="preserve">, 31 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Зі сходу вздовж паркану ліцею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color w:val="000000"/>
                  <w:szCs w:val="28"/>
                </w:rPr>
                <w:t xml:space="preserve">6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- 3 особи</w:t>
            </w:r>
          </w:p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</w:p>
        </w:tc>
      </w:tr>
      <w:tr w:rsidR="00291E23" w:rsidRPr="0066289B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rPr>
                <w:szCs w:val="28"/>
              </w:rPr>
            </w:pPr>
            <w:r w:rsidRPr="00935F7C">
              <w:rPr>
                <w:szCs w:val="28"/>
              </w:rPr>
              <w:t>3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7813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Соборна</w:t>
            </w:r>
            <w:r w:rsidRPr="00935F7C">
              <w:rPr>
                <w:color w:val="000000"/>
                <w:szCs w:val="28"/>
              </w:rPr>
              <w:t>, 1а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В районі </w:t>
            </w:r>
            <w:r>
              <w:rPr>
                <w:color w:val="000000"/>
                <w:szCs w:val="28"/>
              </w:rPr>
              <w:t>р</w:t>
            </w:r>
            <w:r w:rsidRPr="00935F7C">
              <w:rPr>
                <w:color w:val="000000"/>
                <w:szCs w:val="28"/>
              </w:rPr>
              <w:t>инку 35 м/р із північної сторони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60 кв. м"/>
              </w:smartTagPr>
              <w:r>
                <w:rPr>
                  <w:color w:val="000000"/>
                  <w:szCs w:val="28"/>
                </w:rPr>
                <w:t xml:space="preserve">60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- 30 осіб</w:t>
            </w:r>
          </w:p>
        </w:tc>
      </w:tr>
      <w:tr w:rsidR="00291E23" w:rsidRPr="0066289B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3153D7">
            <w:pPr>
              <w:rPr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Центральна</w:t>
            </w:r>
            <w:r w:rsidRPr="00935F7C">
              <w:rPr>
                <w:color w:val="000000"/>
                <w:szCs w:val="28"/>
              </w:rPr>
              <w:t xml:space="preserve"> , </w:t>
            </w:r>
            <w:r w:rsidR="003153D7">
              <w:rPr>
                <w:color w:val="000000"/>
                <w:szCs w:val="28"/>
              </w:rPr>
              <w:t>52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3153D7" w:rsidP="003153D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З лівої сторони тютюнового кіоску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3153D7" w:rsidP="00B96696">
            <w:pPr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4 кв. м -2 особи</w:t>
            </w:r>
          </w:p>
        </w:tc>
      </w:tr>
      <w:tr w:rsidR="00291E23" w:rsidRPr="00703DA0" w:rsidTr="003153D7">
        <w:tc>
          <w:tcPr>
            <w:tcW w:w="593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2668" w:type="dxa"/>
            <w:shd w:val="clear" w:color="auto" w:fill="auto"/>
          </w:tcPr>
          <w:p w:rsidR="00291E23" w:rsidRPr="00935F7C" w:rsidRDefault="00291E23" w:rsidP="00781310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в</w:t>
            </w:r>
            <w:r w:rsidRPr="00935F7C">
              <w:rPr>
                <w:szCs w:val="28"/>
              </w:rPr>
              <w:t>ул.</w:t>
            </w:r>
            <w:r w:rsidR="00781310">
              <w:rPr>
                <w:szCs w:val="28"/>
              </w:rPr>
              <w:t xml:space="preserve"> Затишна</w:t>
            </w:r>
            <w:r>
              <w:rPr>
                <w:szCs w:val="28"/>
              </w:rPr>
              <w:t>, 15</w:t>
            </w:r>
            <w:r w:rsidRPr="00935F7C">
              <w:rPr>
                <w:szCs w:val="28"/>
              </w:rPr>
              <w:t xml:space="preserve"> </w:t>
            </w:r>
          </w:p>
        </w:tc>
        <w:tc>
          <w:tcPr>
            <w:tcW w:w="3803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Біля магазину</w:t>
            </w:r>
            <w:r w:rsidRPr="00935F7C">
              <w:rPr>
                <w:szCs w:val="28"/>
              </w:rPr>
              <w:t xml:space="preserve"> </w:t>
            </w:r>
            <w:r>
              <w:rPr>
                <w:szCs w:val="28"/>
              </w:rPr>
              <w:t>«</w:t>
            </w:r>
            <w:r w:rsidRPr="00935F7C">
              <w:rPr>
                <w:szCs w:val="28"/>
              </w:rPr>
              <w:t>Салют</w:t>
            </w:r>
            <w:r>
              <w:rPr>
                <w:szCs w:val="28"/>
              </w:rPr>
              <w:t>»</w:t>
            </w:r>
            <w:r w:rsidRPr="00935F7C">
              <w:rPr>
                <w:szCs w:val="28"/>
              </w:rPr>
              <w:t xml:space="preserve"> з півночі</w:t>
            </w:r>
          </w:p>
        </w:tc>
        <w:tc>
          <w:tcPr>
            <w:tcW w:w="2575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20 кв. м"/>
              </w:smartTagPr>
              <w:r>
                <w:rPr>
                  <w:color w:val="000000"/>
                  <w:szCs w:val="28"/>
                </w:rPr>
                <w:t xml:space="preserve">20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10 осіб</w:t>
            </w:r>
          </w:p>
        </w:tc>
      </w:tr>
      <w:tr w:rsidR="003153D7" w:rsidRPr="00703DA0" w:rsidTr="003153D7">
        <w:tc>
          <w:tcPr>
            <w:tcW w:w="593" w:type="dxa"/>
            <w:shd w:val="clear" w:color="auto" w:fill="auto"/>
          </w:tcPr>
          <w:p w:rsidR="003153D7" w:rsidRDefault="003153D7" w:rsidP="00B96696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2668" w:type="dxa"/>
            <w:shd w:val="clear" w:color="auto" w:fill="auto"/>
          </w:tcPr>
          <w:p w:rsidR="003153D7" w:rsidRDefault="003153D7" w:rsidP="003153D7">
            <w:pPr>
              <w:tabs>
                <w:tab w:val="left" w:pos="975"/>
              </w:tabs>
              <w:rPr>
                <w:szCs w:val="28"/>
              </w:rPr>
            </w:pPr>
            <w:r>
              <w:rPr>
                <w:szCs w:val="28"/>
              </w:rPr>
              <w:t>вул. Торгова, 60</w:t>
            </w:r>
          </w:p>
        </w:tc>
        <w:tc>
          <w:tcPr>
            <w:tcW w:w="3803" w:type="dxa"/>
            <w:shd w:val="clear" w:color="auto" w:fill="auto"/>
          </w:tcPr>
          <w:p w:rsidR="003153D7" w:rsidRDefault="003153D7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Біля кіоску «</w:t>
            </w:r>
            <w:proofErr w:type="spellStart"/>
            <w:r>
              <w:rPr>
                <w:szCs w:val="28"/>
              </w:rPr>
              <w:t>Союздрук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2575" w:type="dxa"/>
            <w:shd w:val="clear" w:color="auto" w:fill="auto"/>
          </w:tcPr>
          <w:p w:rsidR="003153D7" w:rsidRDefault="003153D7" w:rsidP="003153D7">
            <w:pPr>
              <w:tabs>
                <w:tab w:val="left" w:pos="975"/>
              </w:tabs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1 місце книги бувші у </w:t>
            </w:r>
            <w:proofErr w:type="spellStart"/>
            <w:r>
              <w:rPr>
                <w:color w:val="000000"/>
                <w:szCs w:val="28"/>
              </w:rPr>
              <w:t>користанні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</w:p>
        </w:tc>
      </w:tr>
    </w:tbl>
    <w:p w:rsidR="00291E23" w:rsidRPr="00935F7C" w:rsidRDefault="00291E23" w:rsidP="00291E23">
      <w:pPr>
        <w:tabs>
          <w:tab w:val="left" w:pos="975"/>
        </w:tabs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3. </w:t>
      </w:r>
      <w:r w:rsidRPr="00935F7C">
        <w:rPr>
          <w:szCs w:val="28"/>
        </w:rPr>
        <w:t xml:space="preserve">Місця, відведені для здійснення літньої торгівлі морозивом, прохолодними напоями і т.п. </w:t>
      </w:r>
      <w:r w:rsidRPr="00935F7C">
        <w:rPr>
          <w:color w:val="000000"/>
          <w:szCs w:val="28"/>
        </w:rPr>
        <w:t xml:space="preserve">суб’єктами господарювання (юридичні особи, підприємці) </w:t>
      </w:r>
      <w:r w:rsidRPr="00935F7C">
        <w:rPr>
          <w:szCs w:val="28"/>
        </w:rPr>
        <w:t xml:space="preserve">з </w:t>
      </w:r>
      <w:r w:rsidRPr="00935F7C">
        <w:rPr>
          <w:color w:val="000000"/>
          <w:szCs w:val="28"/>
        </w:rPr>
        <w:t xml:space="preserve">пересувних малих архітектурних форм. </w:t>
      </w:r>
    </w:p>
    <w:p w:rsidR="00291E23" w:rsidRPr="003C0F95" w:rsidRDefault="00291E23" w:rsidP="00291E23">
      <w:pPr>
        <w:tabs>
          <w:tab w:val="left" w:pos="975"/>
        </w:tabs>
        <w:jc w:val="both"/>
        <w:rPr>
          <w:sz w:val="16"/>
          <w:szCs w:val="1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525"/>
        <w:gridCol w:w="3969"/>
        <w:gridCol w:w="2551"/>
      </w:tblGrid>
      <w:tr w:rsidR="00291E23" w:rsidRPr="00935F7C" w:rsidTr="00B96696">
        <w:tc>
          <w:tcPr>
            <w:tcW w:w="594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Розташування  відведених місць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Дозволене обладнання для  сезонної   </w:t>
            </w:r>
            <w:r w:rsidRPr="00935F7C">
              <w:rPr>
                <w:szCs w:val="28"/>
              </w:rPr>
              <w:t>літньої  торгівлі морозивом, прохолодними  напоями і т.п.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Площа одного місця для розміщення ПМАФ</w:t>
            </w:r>
          </w:p>
        </w:tc>
      </w:tr>
      <w:tr w:rsidR="00291E23" w:rsidRPr="0066289B" w:rsidTr="00B96696">
        <w:tc>
          <w:tcPr>
            <w:tcW w:w="594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r w:rsidRPr="00935F7C">
              <w:rPr>
                <w:szCs w:val="28"/>
              </w:rPr>
              <w:t>1</w:t>
            </w:r>
          </w:p>
        </w:tc>
        <w:tc>
          <w:tcPr>
            <w:tcW w:w="2525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 w:rsidRPr="00935F7C">
              <w:rPr>
                <w:szCs w:val="28"/>
              </w:rPr>
              <w:t>Вздовж п</w:t>
            </w:r>
            <w:r>
              <w:rPr>
                <w:szCs w:val="28"/>
              </w:rPr>
              <w:t>ішохідної зони вулиць міста, та території міської зони відпочинку, парків та скверів</w:t>
            </w:r>
          </w:p>
        </w:tc>
        <w:tc>
          <w:tcPr>
            <w:tcW w:w="3969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 w:rsidRPr="00935F7C">
              <w:rPr>
                <w:szCs w:val="28"/>
              </w:rPr>
              <w:t>Низькотемпературні прилавки,  шафи холодильні, ємкості для напоїв, сатуратори чи інші установки для змішування та розливу напоїв, намети (заводського виготовлення та естетичного вигляду).</w:t>
            </w:r>
          </w:p>
        </w:tc>
        <w:tc>
          <w:tcPr>
            <w:tcW w:w="2551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більше   </w:t>
            </w:r>
            <w:smartTag w:uri="urn:schemas-microsoft-com:office:smarttags" w:element="metricconverter">
              <w:smartTagPr>
                <w:attr w:name="ProductID" w:val="6 кв. м"/>
              </w:smartTagPr>
              <w:r>
                <w:rPr>
                  <w:szCs w:val="28"/>
                </w:rPr>
                <w:t xml:space="preserve">6 </w:t>
              </w:r>
              <w:r w:rsidRPr="00935F7C">
                <w:rPr>
                  <w:szCs w:val="28"/>
                </w:rPr>
                <w:t>кв</w:t>
              </w:r>
              <w:r>
                <w:rPr>
                  <w:szCs w:val="28"/>
                </w:rPr>
                <w:t>. м</w:t>
              </w:r>
            </w:smartTag>
          </w:p>
        </w:tc>
      </w:tr>
    </w:tbl>
    <w:p w:rsidR="00291E23" w:rsidRPr="003C0F95" w:rsidRDefault="00291E23" w:rsidP="00291E23">
      <w:pPr>
        <w:tabs>
          <w:tab w:val="left" w:pos="975"/>
        </w:tabs>
        <w:jc w:val="both"/>
        <w:rPr>
          <w:sz w:val="16"/>
          <w:szCs w:val="16"/>
        </w:rPr>
      </w:pPr>
    </w:p>
    <w:p w:rsidR="00291E23" w:rsidRPr="00935F7C" w:rsidRDefault="00291E23" w:rsidP="00291E23">
      <w:pPr>
        <w:tabs>
          <w:tab w:val="left" w:pos="975"/>
        </w:tabs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4. </w:t>
      </w:r>
      <w:r w:rsidRPr="00935F7C">
        <w:rPr>
          <w:szCs w:val="28"/>
        </w:rPr>
        <w:t>Місця, відведені для здійснення</w:t>
      </w:r>
      <w:r w:rsidRPr="00935F7C">
        <w:rPr>
          <w:color w:val="000000"/>
          <w:szCs w:val="28"/>
        </w:rPr>
        <w:t xml:space="preserve"> однораз</w:t>
      </w:r>
      <w:r w:rsidRPr="00935F7C">
        <w:rPr>
          <w:szCs w:val="28"/>
        </w:rPr>
        <w:t>ової святкової (ярмаркової) торгівлі.</w:t>
      </w:r>
    </w:p>
    <w:p w:rsidR="00291E23" w:rsidRPr="003C0F95" w:rsidRDefault="00291E23" w:rsidP="00291E23">
      <w:pPr>
        <w:tabs>
          <w:tab w:val="left" w:pos="975"/>
        </w:tabs>
        <w:ind w:left="360"/>
        <w:jc w:val="both"/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91E23" w:rsidRPr="00935F7C" w:rsidTr="00B96696">
        <w:trPr>
          <w:jc w:val="center"/>
        </w:trPr>
        <w:tc>
          <w:tcPr>
            <w:tcW w:w="9464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r w:rsidRPr="00935F7C">
              <w:rPr>
                <w:szCs w:val="28"/>
              </w:rPr>
              <w:t>Місця для здійснення одноразової святкової (ярмаркової) торгівлі з нагоди свят або інших культурно-масових та релігійних заходів, що проводяться у місті, визначаються розпорядженням міського голови.</w:t>
            </w:r>
          </w:p>
        </w:tc>
      </w:tr>
    </w:tbl>
    <w:p w:rsidR="00291E23" w:rsidRPr="003C0F95" w:rsidRDefault="00291E23" w:rsidP="00291E23">
      <w:pPr>
        <w:ind w:left="360"/>
        <w:jc w:val="both"/>
        <w:rPr>
          <w:sz w:val="16"/>
          <w:szCs w:val="16"/>
        </w:rPr>
      </w:pPr>
    </w:p>
    <w:p w:rsidR="00291E23" w:rsidRPr="00935F7C" w:rsidRDefault="00291E23" w:rsidP="00291E23">
      <w:pPr>
        <w:ind w:firstLine="851"/>
        <w:contextualSpacing/>
        <w:jc w:val="both"/>
        <w:rPr>
          <w:szCs w:val="28"/>
        </w:rPr>
      </w:pPr>
      <w:r>
        <w:rPr>
          <w:szCs w:val="28"/>
        </w:rPr>
        <w:t xml:space="preserve">5. </w:t>
      </w:r>
      <w:r w:rsidRPr="00935F7C">
        <w:rPr>
          <w:szCs w:val="28"/>
        </w:rPr>
        <w:t xml:space="preserve">Місця, відведені для здійснення </w:t>
      </w:r>
      <w:r w:rsidRPr="00935F7C">
        <w:rPr>
          <w:color w:val="000000"/>
          <w:szCs w:val="28"/>
        </w:rPr>
        <w:t xml:space="preserve">суб’єктами господарювання (юридичні особи, підприємці) виїзної </w:t>
      </w:r>
      <w:r w:rsidRPr="00935F7C">
        <w:rPr>
          <w:szCs w:val="28"/>
        </w:rPr>
        <w:t>торгівлі продукцією рослинного походження</w:t>
      </w:r>
      <w:r w:rsidRPr="00935F7C">
        <w:rPr>
          <w:color w:val="000000"/>
          <w:szCs w:val="28"/>
        </w:rPr>
        <w:t xml:space="preserve"> з </w:t>
      </w:r>
      <w:r w:rsidRPr="00935F7C">
        <w:rPr>
          <w:szCs w:val="28"/>
        </w:rPr>
        <w:t xml:space="preserve">транспортних засобів </w:t>
      </w:r>
      <w:r w:rsidRPr="00935F7C">
        <w:rPr>
          <w:color w:val="000000"/>
          <w:szCs w:val="28"/>
        </w:rPr>
        <w:t>(площа одного місця для розміщення тра</w:t>
      </w:r>
      <w:r>
        <w:rPr>
          <w:color w:val="000000"/>
          <w:szCs w:val="28"/>
        </w:rPr>
        <w:t xml:space="preserve">нспортного засобу не більше </w:t>
      </w:r>
      <w:smartTag w:uri="urn:schemas-microsoft-com:office:smarttags" w:element="metricconverter">
        <w:smartTagPr>
          <w:attr w:name="ProductID" w:val="20 кв. м"/>
        </w:smartTagPr>
        <w:r>
          <w:rPr>
            <w:color w:val="000000"/>
            <w:szCs w:val="28"/>
          </w:rPr>
          <w:t xml:space="preserve">20 </w:t>
        </w:r>
        <w:r w:rsidRPr="00935F7C">
          <w:rPr>
            <w:color w:val="000000"/>
            <w:szCs w:val="28"/>
          </w:rPr>
          <w:t>кв</w:t>
        </w:r>
        <w:r>
          <w:rPr>
            <w:color w:val="000000"/>
            <w:szCs w:val="28"/>
          </w:rPr>
          <w:t>. м</w:t>
        </w:r>
      </w:smartTag>
      <w:r w:rsidRPr="00935F7C">
        <w:rPr>
          <w:color w:val="000000"/>
          <w:szCs w:val="28"/>
        </w:rPr>
        <w:t>).</w:t>
      </w:r>
    </w:p>
    <w:p w:rsidR="00291E23" w:rsidRPr="003C0F95" w:rsidRDefault="00291E23" w:rsidP="00291E23">
      <w:pPr>
        <w:jc w:val="both"/>
        <w:rPr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439"/>
        <w:gridCol w:w="3948"/>
        <w:gridCol w:w="2578"/>
      </w:tblGrid>
      <w:tr w:rsidR="00291E23" w:rsidRPr="00935F7C" w:rsidTr="00B96696">
        <w:tc>
          <w:tcPr>
            <w:tcW w:w="674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№ з</w:t>
            </w:r>
            <w:r w:rsidRPr="00935F7C">
              <w:rPr>
                <w:color w:val="000000"/>
                <w:szCs w:val="28"/>
              </w:rPr>
              <w:t>/п</w:t>
            </w:r>
          </w:p>
        </w:tc>
        <w:tc>
          <w:tcPr>
            <w:tcW w:w="2439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Адреса відведеного місця</w:t>
            </w:r>
          </w:p>
        </w:tc>
        <w:tc>
          <w:tcPr>
            <w:tcW w:w="394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Опис  розташування відведеного місця</w:t>
            </w:r>
          </w:p>
        </w:tc>
        <w:tc>
          <w:tcPr>
            <w:tcW w:w="257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Площа відведеного місця та допустима кількість місць для розміщення  </w:t>
            </w:r>
            <w:r w:rsidRPr="00935F7C">
              <w:rPr>
                <w:szCs w:val="28"/>
              </w:rPr>
              <w:t>транспортних засобів</w:t>
            </w:r>
          </w:p>
        </w:tc>
      </w:tr>
      <w:tr w:rsidR="00291E23" w:rsidRPr="00935F7C" w:rsidTr="00B96696">
        <w:tc>
          <w:tcPr>
            <w:tcW w:w="674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rPr>
                <w:szCs w:val="28"/>
                <w:lang w:val="en-US"/>
              </w:rPr>
            </w:pPr>
            <w:r w:rsidRPr="00935F7C">
              <w:rPr>
                <w:szCs w:val="28"/>
                <w:lang w:val="en-US"/>
              </w:rPr>
              <w:t>1</w:t>
            </w:r>
          </w:p>
        </w:tc>
        <w:tc>
          <w:tcPr>
            <w:tcW w:w="2439" w:type="dxa"/>
            <w:shd w:val="clear" w:color="auto" w:fill="auto"/>
          </w:tcPr>
          <w:p w:rsidR="00291E23" w:rsidRPr="00935F7C" w:rsidRDefault="00291E23" w:rsidP="00781310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>ул.</w:t>
            </w:r>
            <w:r>
              <w:rPr>
                <w:color w:val="000000"/>
                <w:szCs w:val="28"/>
              </w:rPr>
              <w:t xml:space="preserve"> Соборна , 1а</w:t>
            </w:r>
            <w:r w:rsidRPr="00935F7C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394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 xml:space="preserve">В районі </w:t>
            </w:r>
            <w:r>
              <w:rPr>
                <w:color w:val="000000"/>
                <w:szCs w:val="28"/>
              </w:rPr>
              <w:t>р</w:t>
            </w:r>
            <w:r w:rsidRPr="00935F7C">
              <w:rPr>
                <w:color w:val="000000"/>
                <w:szCs w:val="28"/>
              </w:rPr>
              <w:t>инку 35 м/р дорога із західної сторони</w:t>
            </w:r>
          </w:p>
        </w:tc>
        <w:tc>
          <w:tcPr>
            <w:tcW w:w="257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color w:val="000000"/>
                  <w:szCs w:val="28"/>
                </w:rPr>
                <w:t xml:space="preserve">100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5 місць</w:t>
            </w:r>
          </w:p>
        </w:tc>
      </w:tr>
      <w:tr w:rsidR="00291E23" w:rsidRPr="0066289B" w:rsidTr="00B96696">
        <w:tc>
          <w:tcPr>
            <w:tcW w:w="674" w:type="dxa"/>
            <w:shd w:val="clear" w:color="auto" w:fill="auto"/>
          </w:tcPr>
          <w:p w:rsidR="00291E23" w:rsidRPr="00C05C44" w:rsidRDefault="00291E23" w:rsidP="00B96696">
            <w:pPr>
              <w:tabs>
                <w:tab w:val="left" w:pos="975"/>
              </w:tabs>
              <w:rPr>
                <w:szCs w:val="28"/>
              </w:rPr>
            </w:pPr>
            <w:r w:rsidRPr="00C05C44">
              <w:rPr>
                <w:szCs w:val="28"/>
              </w:rPr>
              <w:t>2</w:t>
            </w:r>
          </w:p>
        </w:tc>
        <w:tc>
          <w:tcPr>
            <w:tcW w:w="2439" w:type="dxa"/>
            <w:shd w:val="clear" w:color="auto" w:fill="auto"/>
          </w:tcPr>
          <w:p w:rsidR="00291E23" w:rsidRPr="00935F7C" w:rsidRDefault="00291E23" w:rsidP="00B96696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в</w:t>
            </w:r>
            <w:r w:rsidRPr="00935F7C">
              <w:rPr>
                <w:color w:val="000000"/>
                <w:szCs w:val="28"/>
              </w:rPr>
              <w:t xml:space="preserve">ул. Партизанська, </w:t>
            </w:r>
            <w:r>
              <w:rPr>
                <w:color w:val="000000"/>
                <w:szCs w:val="28"/>
              </w:rPr>
              <w:t>51</w:t>
            </w:r>
          </w:p>
        </w:tc>
        <w:tc>
          <w:tcPr>
            <w:tcW w:w="3948" w:type="dxa"/>
            <w:shd w:val="clear" w:color="auto" w:fill="auto"/>
          </w:tcPr>
          <w:p w:rsidR="00291E23" w:rsidRPr="00935F7C" w:rsidRDefault="00291E23" w:rsidP="00B96696">
            <w:pPr>
              <w:jc w:val="center"/>
              <w:rPr>
                <w:color w:val="000000"/>
                <w:szCs w:val="28"/>
              </w:rPr>
            </w:pPr>
            <w:r w:rsidRPr="00935F7C">
              <w:rPr>
                <w:color w:val="000000"/>
                <w:szCs w:val="28"/>
              </w:rPr>
              <w:t>В районі заїзду до центрального ринку, південна сторона</w:t>
            </w:r>
          </w:p>
        </w:tc>
        <w:tc>
          <w:tcPr>
            <w:tcW w:w="2578" w:type="dxa"/>
            <w:shd w:val="clear" w:color="auto" w:fill="auto"/>
          </w:tcPr>
          <w:p w:rsidR="00291E23" w:rsidRPr="00935F7C" w:rsidRDefault="00291E23" w:rsidP="00B96696">
            <w:pPr>
              <w:tabs>
                <w:tab w:val="left" w:pos="975"/>
              </w:tabs>
              <w:jc w:val="center"/>
              <w:rPr>
                <w:szCs w:val="28"/>
              </w:rPr>
            </w:pPr>
            <w:smartTag w:uri="urn:schemas-microsoft-com:office:smarttags" w:element="metricconverter">
              <w:smartTagPr>
                <w:attr w:name="ProductID" w:val="100 кв. м"/>
              </w:smartTagPr>
              <w:r>
                <w:rPr>
                  <w:color w:val="000000"/>
                  <w:szCs w:val="28"/>
                </w:rPr>
                <w:t xml:space="preserve">100 </w:t>
              </w:r>
              <w:r w:rsidRPr="00935F7C">
                <w:rPr>
                  <w:color w:val="000000"/>
                  <w:szCs w:val="28"/>
                </w:rPr>
                <w:t>кв</w:t>
              </w:r>
              <w:r>
                <w:rPr>
                  <w:color w:val="000000"/>
                  <w:szCs w:val="28"/>
                </w:rPr>
                <w:t>. м</w:t>
              </w:r>
            </w:smartTag>
            <w:r w:rsidRPr="00935F7C">
              <w:rPr>
                <w:color w:val="000000"/>
                <w:szCs w:val="28"/>
              </w:rPr>
              <w:t xml:space="preserve"> – 5 місць</w:t>
            </w:r>
          </w:p>
        </w:tc>
      </w:tr>
    </w:tbl>
    <w:p w:rsidR="00291E23" w:rsidRPr="003C0F95" w:rsidRDefault="00291E23" w:rsidP="00291E23">
      <w:pPr>
        <w:tabs>
          <w:tab w:val="left" w:pos="975"/>
        </w:tabs>
        <w:jc w:val="both"/>
        <w:rPr>
          <w:sz w:val="16"/>
          <w:szCs w:val="16"/>
        </w:rPr>
      </w:pPr>
    </w:p>
    <w:p w:rsidR="00291E23" w:rsidRDefault="00291E23" w:rsidP="00291E23">
      <w:pPr>
        <w:jc w:val="both"/>
        <w:rPr>
          <w:szCs w:val="28"/>
        </w:rPr>
      </w:pPr>
    </w:p>
    <w:p w:rsidR="00291E23" w:rsidRDefault="00291E23" w:rsidP="00291E23">
      <w:pPr>
        <w:jc w:val="both"/>
        <w:rPr>
          <w:szCs w:val="28"/>
        </w:rPr>
      </w:pPr>
    </w:p>
    <w:p w:rsidR="00291E23" w:rsidRPr="00935F7C" w:rsidRDefault="00291E23" w:rsidP="00291E23">
      <w:pPr>
        <w:jc w:val="both"/>
        <w:rPr>
          <w:szCs w:val="28"/>
        </w:rPr>
      </w:pPr>
      <w:r w:rsidRPr="00935F7C">
        <w:rPr>
          <w:szCs w:val="28"/>
        </w:rPr>
        <w:t xml:space="preserve">Секретар міської ради                                      </w:t>
      </w:r>
      <w:r>
        <w:rPr>
          <w:szCs w:val="28"/>
        </w:rPr>
        <w:t xml:space="preserve">       </w:t>
      </w:r>
      <w:r w:rsidRPr="00935F7C">
        <w:rPr>
          <w:szCs w:val="28"/>
        </w:rPr>
        <w:t xml:space="preserve">              </w:t>
      </w:r>
      <w:r>
        <w:rPr>
          <w:szCs w:val="28"/>
        </w:rPr>
        <w:t xml:space="preserve">         </w:t>
      </w:r>
      <w:r w:rsidRPr="00935F7C">
        <w:rPr>
          <w:szCs w:val="28"/>
        </w:rPr>
        <w:t xml:space="preserve">     </w:t>
      </w:r>
      <w:r>
        <w:rPr>
          <w:szCs w:val="28"/>
        </w:rPr>
        <w:t>А.І. Пастух</w:t>
      </w:r>
    </w:p>
    <w:p w:rsidR="00291E23" w:rsidRPr="0066289B" w:rsidRDefault="00291E23" w:rsidP="00291E23">
      <w:pPr>
        <w:jc w:val="both"/>
        <w:rPr>
          <w:sz w:val="20"/>
          <w:szCs w:val="20"/>
        </w:rPr>
      </w:pPr>
    </w:p>
    <w:p w:rsidR="00F212D2" w:rsidRDefault="00F212D2" w:rsidP="00685195">
      <w:pPr>
        <w:tabs>
          <w:tab w:val="left" w:pos="3810"/>
        </w:tabs>
        <w:ind w:right="-1"/>
        <w:rPr>
          <w:b/>
          <w:szCs w:val="28"/>
        </w:rPr>
      </w:pPr>
    </w:p>
    <w:sectPr w:rsidR="00F212D2" w:rsidSect="00685195">
      <w:pgSz w:w="11906" w:h="16838"/>
      <w:pgMar w:top="1134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20BC6"/>
    <w:multiLevelType w:val="hybridMultilevel"/>
    <w:tmpl w:val="9DF097B6"/>
    <w:lvl w:ilvl="0" w:tplc="A36AA4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8D547E"/>
    <w:multiLevelType w:val="multilevel"/>
    <w:tmpl w:val="6480E9E0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ED0"/>
    <w:rsid w:val="001A488E"/>
    <w:rsid w:val="00291E23"/>
    <w:rsid w:val="002B2E20"/>
    <w:rsid w:val="002F6895"/>
    <w:rsid w:val="00305110"/>
    <w:rsid w:val="003153D7"/>
    <w:rsid w:val="003813E1"/>
    <w:rsid w:val="00423414"/>
    <w:rsid w:val="00426920"/>
    <w:rsid w:val="005640E4"/>
    <w:rsid w:val="005D261A"/>
    <w:rsid w:val="005E129F"/>
    <w:rsid w:val="00606305"/>
    <w:rsid w:val="00685195"/>
    <w:rsid w:val="006D7425"/>
    <w:rsid w:val="00781310"/>
    <w:rsid w:val="007E142C"/>
    <w:rsid w:val="008318CC"/>
    <w:rsid w:val="00A14F62"/>
    <w:rsid w:val="00A20166"/>
    <w:rsid w:val="00A938FE"/>
    <w:rsid w:val="00AD1A4C"/>
    <w:rsid w:val="00C438A6"/>
    <w:rsid w:val="00C90ED0"/>
    <w:rsid w:val="00D03CC7"/>
    <w:rsid w:val="00D417AA"/>
    <w:rsid w:val="00D51174"/>
    <w:rsid w:val="00F212D2"/>
    <w:rsid w:val="00F260D7"/>
    <w:rsid w:val="00F5185F"/>
    <w:rsid w:val="00F53B71"/>
    <w:rsid w:val="00F55732"/>
    <w:rsid w:val="00F7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ED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2F6895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C90ED0"/>
    <w:pPr>
      <w:ind w:firstLine="720"/>
      <w:jc w:val="center"/>
    </w:pPr>
    <w:rPr>
      <w:sz w:val="24"/>
      <w:szCs w:val="20"/>
    </w:rPr>
  </w:style>
  <w:style w:type="character" w:styleId="a3">
    <w:name w:val="Hyperlink"/>
    <w:uiPriority w:val="99"/>
    <w:rsid w:val="00C90ED0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2F6895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header"/>
    <w:basedOn w:val="a"/>
    <w:link w:val="a5"/>
    <w:rsid w:val="002F6895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  <w:lang w:val="ru-RU"/>
    </w:rPr>
  </w:style>
  <w:style w:type="character" w:customStyle="1" w:styleId="a5">
    <w:name w:val="Верхний колонтитул Знак"/>
    <w:basedOn w:val="a0"/>
    <w:link w:val="a4"/>
    <w:rsid w:val="002F689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2F6895"/>
    <w:pPr>
      <w:ind w:left="720"/>
      <w:contextualSpacing/>
    </w:pPr>
    <w:rPr>
      <w:sz w:val="24"/>
      <w:lang w:val="ru-RU"/>
    </w:rPr>
  </w:style>
  <w:style w:type="paragraph" w:styleId="HTML">
    <w:name w:val="HTML Preformatted"/>
    <w:basedOn w:val="a"/>
    <w:link w:val="HTML0"/>
    <w:uiPriority w:val="99"/>
    <w:unhideWhenUsed/>
    <w:rsid w:val="002F6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F689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2F689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F6895"/>
    <w:rPr>
      <w:rFonts w:ascii="Tahoma" w:eastAsia="Times New Roman" w:hAnsi="Tahoma" w:cs="Tahoma"/>
      <w:sz w:val="16"/>
      <w:szCs w:val="16"/>
      <w:lang w:val="uk-UA" w:eastAsia="ru-RU"/>
    </w:rPr>
  </w:style>
  <w:style w:type="paragraph" w:customStyle="1" w:styleId="a9">
    <w:name w:val="Знак Знак Знак Знак"/>
    <w:basedOn w:val="a"/>
    <w:rsid w:val="005640E4"/>
    <w:rPr>
      <w:rFonts w:ascii="Verdana" w:hAnsi="Verdana" w:cs="Verdana"/>
      <w:sz w:val="20"/>
      <w:szCs w:val="20"/>
      <w:lang w:val="en-US" w:eastAsia="en-US"/>
    </w:rPr>
  </w:style>
  <w:style w:type="paragraph" w:styleId="aa">
    <w:name w:val="No Spacing"/>
    <w:uiPriority w:val="99"/>
    <w:qFormat/>
    <w:rsid w:val="005640E4"/>
    <w:pPr>
      <w:spacing w:after="0" w:line="240" w:lineRule="auto"/>
    </w:pPr>
    <w:rPr>
      <w:rFonts w:ascii="Calibri" w:eastAsia="Times New Roman" w:hAnsi="Calibri" w:cs="Calibri"/>
    </w:rPr>
  </w:style>
  <w:style w:type="table" w:styleId="ab">
    <w:name w:val="Table Grid"/>
    <w:basedOn w:val="a1"/>
    <w:uiPriority w:val="59"/>
    <w:rsid w:val="00A201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54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Prohor</dc:creator>
  <cp:lastModifiedBy>Наталия Л</cp:lastModifiedBy>
  <cp:revision>2</cp:revision>
  <cp:lastPrinted>2017-04-13T13:57:00Z</cp:lastPrinted>
  <dcterms:created xsi:type="dcterms:W3CDTF">2017-04-14T11:19:00Z</dcterms:created>
  <dcterms:modified xsi:type="dcterms:W3CDTF">2017-04-14T11:19:00Z</dcterms:modified>
</cp:coreProperties>
</file>